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3D6" w14:textId="01452921" w:rsidR="005B615B" w:rsidRDefault="00EC78BE" w:rsidP="001D0998">
      <w:pPr>
        <w:jc w:val="center"/>
      </w:pPr>
      <w:r>
        <w:rPr>
          <w:noProof/>
        </w:rPr>
        <w:drawing>
          <wp:inline distT="0" distB="0" distL="0" distR="0" wp14:anchorId="68096AD3" wp14:editId="083D76B9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8D54E2" w14:paraId="3C7D4664" w14:textId="77777777" w:rsidTr="008D54E2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E32C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2275F7AA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040C1318" w14:textId="162BF834" w:rsidR="00EC78BE" w:rsidRPr="00EC78BE" w:rsidRDefault="00EC78BE" w:rsidP="00EC78BE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 w:rsidR="005F2898">
              <w:rPr>
                <w:b/>
                <w:sz w:val="36"/>
                <w:szCs w:val="36"/>
              </w:rPr>
              <w:t xml:space="preserve"> Template</w:t>
            </w:r>
          </w:p>
          <w:p w14:paraId="1F231E57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65745F6A" w14:textId="5E452ED9" w:rsidR="00EC78BE" w:rsidRP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4E2" w14:paraId="4A31E07A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586411E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4109D7C5" w14:textId="249B4C63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 w:rsidR="005B615B"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 w:rsidR="008C6A6E">
              <w:rPr>
                <w:b/>
                <w:sz w:val="20"/>
                <w:szCs w:val="20"/>
              </w:rPr>
              <w:t xml:space="preserve">  Honors </w:t>
            </w:r>
            <w:proofErr w:type="spellStart"/>
            <w:r w:rsidR="008C6A6E">
              <w:rPr>
                <w:b/>
                <w:sz w:val="20"/>
                <w:szCs w:val="20"/>
              </w:rPr>
              <w:t>PreCalculus</w:t>
            </w:r>
            <w:proofErr w:type="spellEnd"/>
          </w:p>
          <w:p w14:paraId="2D023ED9" w14:textId="0544F223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380BAA2C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5A787C77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017734CD" w14:textId="3B760908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 w:rsidR="008C6A6E">
              <w:rPr>
                <w:b/>
                <w:sz w:val="20"/>
                <w:szCs w:val="20"/>
              </w:rPr>
              <w:t xml:space="preserve">  B Rooks</w:t>
            </w:r>
          </w:p>
          <w:p w14:paraId="68D7C0C8" w14:textId="31A77D1B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6242C499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ED05339" w14:textId="77777777" w:rsidR="007E4252" w:rsidRDefault="007E4252">
            <w:pPr>
              <w:rPr>
                <w:b/>
                <w:sz w:val="20"/>
                <w:szCs w:val="20"/>
              </w:rPr>
            </w:pPr>
          </w:p>
          <w:p w14:paraId="120B8A50" w14:textId="3E69E501" w:rsidR="00111A5F" w:rsidRDefault="007E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</w:t>
            </w:r>
            <w:r w:rsidR="00435FA9">
              <w:rPr>
                <w:b/>
                <w:sz w:val="20"/>
                <w:szCs w:val="20"/>
              </w:rPr>
              <w:t xml:space="preserve">  PreCalculus</w:t>
            </w:r>
          </w:p>
          <w:p w14:paraId="0B233F5F" w14:textId="5FC5D0AA" w:rsidR="007E4252" w:rsidRDefault="007E4252">
            <w:pPr>
              <w:rPr>
                <w:b/>
                <w:sz w:val="20"/>
                <w:szCs w:val="20"/>
              </w:rPr>
            </w:pPr>
          </w:p>
        </w:tc>
      </w:tr>
      <w:tr w:rsidR="008D54E2" w:rsidRPr="001D0998" w14:paraId="45C0EA0B" w14:textId="77777777" w:rsidTr="008D54E2">
        <w:trPr>
          <w:trHeight w:val="164"/>
        </w:trPr>
        <w:tc>
          <w:tcPr>
            <w:tcW w:w="3865" w:type="dxa"/>
          </w:tcPr>
          <w:p w14:paraId="5034A83B" w14:textId="142B8BEC" w:rsidR="00EC78BE" w:rsidRPr="001D0998" w:rsidRDefault="003518DF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</w:t>
            </w:r>
            <w:r w:rsidR="00EC78BE" w:rsidRPr="001D0998">
              <w:rPr>
                <w:sz w:val="16"/>
                <w:szCs w:val="16"/>
              </w:rPr>
              <w:t xml:space="preserve">Assignment </w:t>
            </w:r>
            <w:r w:rsidR="006711FC">
              <w:rPr>
                <w:sz w:val="16"/>
                <w:szCs w:val="16"/>
              </w:rPr>
              <w:t>Description</w:t>
            </w:r>
          </w:p>
          <w:p w14:paraId="5A7C312A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E034489" w14:textId="0F26B1B5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08726EE" w14:textId="77777777" w:rsidR="00EC78BE" w:rsidRPr="008C6A6E" w:rsidRDefault="00EC78BE"/>
          <w:p w14:paraId="767D7365" w14:textId="087ABB28" w:rsidR="00EC78BE" w:rsidRPr="008C6A6E" w:rsidRDefault="008C6A6E">
            <w:r w:rsidRPr="008C6A6E">
              <w:t xml:space="preserve">70 problems reviewing basic algebraic and mathematic skills </w:t>
            </w:r>
          </w:p>
        </w:tc>
      </w:tr>
      <w:tr w:rsidR="008D54E2" w:rsidRPr="001D0998" w14:paraId="3CD107FE" w14:textId="77777777" w:rsidTr="008D54E2">
        <w:trPr>
          <w:trHeight w:val="157"/>
        </w:trPr>
        <w:tc>
          <w:tcPr>
            <w:tcW w:w="3865" w:type="dxa"/>
          </w:tcPr>
          <w:p w14:paraId="1243E57E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7807D4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D2B0D6A" w14:textId="51C7C2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E15DC22" w14:textId="77777777" w:rsidR="00EC78BE" w:rsidRPr="008C6A6E" w:rsidRDefault="00EC78BE"/>
          <w:p w14:paraId="4CE65ED6" w14:textId="36814E10" w:rsidR="00EC78BE" w:rsidRPr="008C6A6E" w:rsidRDefault="008C6A6E">
            <w:r w:rsidRPr="008C6A6E">
              <w:t>2</w:t>
            </w:r>
            <w:r w:rsidRPr="008C6A6E">
              <w:rPr>
                <w:vertAlign w:val="superscript"/>
              </w:rPr>
              <w:t>nd</w:t>
            </w:r>
            <w:r w:rsidRPr="008C6A6E">
              <w:t xml:space="preserve"> class meeting of the school year</w:t>
            </w:r>
          </w:p>
        </w:tc>
      </w:tr>
      <w:tr w:rsidR="008D54E2" w:rsidRPr="001D0998" w14:paraId="53EC69DB" w14:textId="77777777" w:rsidTr="008D54E2">
        <w:trPr>
          <w:trHeight w:val="157"/>
        </w:trPr>
        <w:tc>
          <w:tcPr>
            <w:tcW w:w="3865" w:type="dxa"/>
          </w:tcPr>
          <w:p w14:paraId="471AC0EA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6CD2AFD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C567410" w14:textId="6867AFDD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E439030" w14:textId="77777777" w:rsidR="00EC78BE" w:rsidRPr="008C6A6E" w:rsidRDefault="00EC78BE"/>
          <w:p w14:paraId="3A2C635B" w14:textId="498A118E" w:rsidR="00EC78BE" w:rsidRPr="008C6A6E" w:rsidRDefault="008C6A6E">
            <w:r w:rsidRPr="008C6A6E">
              <w:t>3 – 4 hours</w:t>
            </w:r>
          </w:p>
        </w:tc>
      </w:tr>
      <w:tr w:rsidR="008D54E2" w:rsidRPr="001D0998" w14:paraId="78B7C992" w14:textId="77777777" w:rsidTr="008D54E2">
        <w:trPr>
          <w:trHeight w:val="157"/>
        </w:trPr>
        <w:tc>
          <w:tcPr>
            <w:tcW w:w="3865" w:type="dxa"/>
          </w:tcPr>
          <w:p w14:paraId="3781176D" w14:textId="1D6A7B14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 w:rsidR="006711FC"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520DFEA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743C996" w14:textId="6E6C76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3894818" w14:textId="77777777" w:rsidR="00013034" w:rsidRDefault="00013034" w:rsidP="00013034">
            <w:r>
              <w:t xml:space="preserve">ARITHMETICS with POLYNOMIALS and RATIONAL EXPRESSIONS (A.APR) Standard A2.A.APR.A.1 </w:t>
            </w:r>
          </w:p>
          <w:p w14:paraId="70DADA4B" w14:textId="16F55766" w:rsidR="00013034" w:rsidRDefault="00013034" w:rsidP="00013034">
            <w:r>
              <w:t>The Real Number System (</w:t>
            </w:r>
            <w:proofErr w:type="gramStart"/>
            <w:r>
              <w:t>N.RN</w:t>
            </w:r>
            <w:proofErr w:type="gramEnd"/>
            <w:r>
              <w:t xml:space="preserve">) Standard A2.N.RN.A.1 </w:t>
            </w:r>
          </w:p>
          <w:p w14:paraId="78EAF320" w14:textId="77777777" w:rsidR="00013034" w:rsidRDefault="00013034" w:rsidP="00013034">
            <w:r>
              <w:t>Quantities (N.Q) Standard A</w:t>
            </w:r>
            <w:proofErr w:type="gramStart"/>
            <w:r>
              <w:t>2.N.Q.A.</w:t>
            </w:r>
            <w:proofErr w:type="gramEnd"/>
            <w:r>
              <w:t xml:space="preserve">1 </w:t>
            </w:r>
          </w:p>
          <w:p w14:paraId="72C345E1" w14:textId="77777777" w:rsidR="00013034" w:rsidRDefault="00013034" w:rsidP="00013034">
            <w:r>
              <w:t xml:space="preserve">SEEING STRUCTURE in EXPRESSIONS (A.SSE) Standard A2.A.SSE.A.1 </w:t>
            </w:r>
          </w:p>
          <w:p w14:paraId="0A8F75DB" w14:textId="77777777" w:rsidR="00013034" w:rsidRDefault="00013034" w:rsidP="00013034">
            <w:r>
              <w:t xml:space="preserve">ARITHMETICS with POLYNOMIALS and RATIONAL EXPRESSIONS (A.APR) Standard A2.A.APR.A.1 </w:t>
            </w:r>
          </w:p>
          <w:p w14:paraId="6AE603FE" w14:textId="77777777" w:rsidR="00013034" w:rsidRDefault="00013034" w:rsidP="00013034">
            <w:r>
              <w:t xml:space="preserve">CREATING EQUATIONS* (A.CED) Standard A2.A.CED.A.1 </w:t>
            </w:r>
          </w:p>
          <w:p w14:paraId="0BD19CED" w14:textId="77777777" w:rsidR="00013034" w:rsidRDefault="00013034" w:rsidP="00013034">
            <w:r>
              <w:t xml:space="preserve">Reasoning with Equations and Inequalities (A.REI) Standard A2.A.REI.A.1 </w:t>
            </w:r>
          </w:p>
          <w:p w14:paraId="7F40FA8F" w14:textId="77777777" w:rsidR="00013034" w:rsidRDefault="00013034" w:rsidP="00013034">
            <w:r>
              <w:t xml:space="preserve">Building Functions (F.BF) Standard A2.F.BF.A.1 </w:t>
            </w:r>
          </w:p>
          <w:p w14:paraId="786D3CB9" w14:textId="77777777" w:rsidR="00013034" w:rsidRDefault="00013034" w:rsidP="00013034">
            <w:r>
              <w:t>Linear, Quadratic, and Exponential Models (</w:t>
            </w:r>
            <w:proofErr w:type="gramStart"/>
            <w:r>
              <w:t>F.LE</w:t>
            </w:r>
            <w:proofErr w:type="gramEnd"/>
            <w:r>
              <w:t>) Standard A2.F.LE.A.1</w:t>
            </w:r>
          </w:p>
          <w:p w14:paraId="5D26AA1C" w14:textId="77777777" w:rsidR="00013034" w:rsidRDefault="00013034" w:rsidP="00013034"/>
          <w:p w14:paraId="1E99434E" w14:textId="1085A47A" w:rsidR="008C6A6E" w:rsidRPr="008C6A6E" w:rsidRDefault="008C6A6E"/>
        </w:tc>
      </w:tr>
      <w:tr w:rsidR="008D54E2" w:rsidRPr="001D0998" w14:paraId="24038215" w14:textId="77777777" w:rsidTr="008D54E2">
        <w:trPr>
          <w:trHeight w:val="157"/>
        </w:trPr>
        <w:tc>
          <w:tcPr>
            <w:tcW w:w="3865" w:type="dxa"/>
          </w:tcPr>
          <w:p w14:paraId="270CE9A8" w14:textId="02D976E3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Rationale for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3AC749ED" w14:textId="0A6BDD3F" w:rsidR="00EC78BE" w:rsidRPr="001D0998" w:rsidRDefault="00EC78BE">
            <w:pPr>
              <w:rPr>
                <w:sz w:val="16"/>
                <w:szCs w:val="16"/>
              </w:rPr>
            </w:pPr>
          </w:p>
          <w:p w14:paraId="574BEC75" w14:textId="1D42CF06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6BB2191" w14:textId="3E94F69B" w:rsidR="008C6A6E" w:rsidRPr="008C6A6E" w:rsidRDefault="008C6A6E">
            <w:r w:rsidRPr="008C6A6E">
              <w:t>to determine i</w:t>
            </w:r>
            <w:r>
              <w:t>f</w:t>
            </w:r>
            <w:r w:rsidRPr="008C6A6E">
              <w:t xml:space="preserve"> students have the necessary</w:t>
            </w:r>
            <w:r>
              <w:t xml:space="preserve"> skills to succeed in Pre</w:t>
            </w:r>
            <w:r w:rsidR="00170DE0">
              <w:t>-</w:t>
            </w:r>
            <w:r>
              <w:t>Calculus</w:t>
            </w:r>
            <w:r w:rsidRPr="008C6A6E">
              <w:t xml:space="preserve"> </w:t>
            </w:r>
          </w:p>
        </w:tc>
      </w:tr>
      <w:tr w:rsidR="008D54E2" w:rsidRPr="008C6A6E" w14:paraId="09CAED1D" w14:textId="77777777" w:rsidTr="008D54E2">
        <w:trPr>
          <w:trHeight w:val="157"/>
        </w:trPr>
        <w:tc>
          <w:tcPr>
            <w:tcW w:w="3865" w:type="dxa"/>
          </w:tcPr>
          <w:p w14:paraId="24BC5AE1" w14:textId="4184C919" w:rsidR="00EC78BE" w:rsidRPr="008C6A6E" w:rsidRDefault="00EC78BE">
            <w:r w:rsidRPr="008C6A6E">
              <w:t xml:space="preserve">Resources needed to complete </w:t>
            </w:r>
            <w:r w:rsidR="003518DF" w:rsidRPr="008C6A6E">
              <w:t xml:space="preserve">Summer </w:t>
            </w:r>
            <w:r w:rsidRPr="008C6A6E">
              <w:t>assignment</w:t>
            </w:r>
          </w:p>
          <w:p w14:paraId="6EA9704D" w14:textId="77777777" w:rsidR="00EC78BE" w:rsidRPr="008C6A6E" w:rsidRDefault="00EC78BE"/>
          <w:p w14:paraId="6903EE94" w14:textId="68F73497" w:rsidR="00EC78BE" w:rsidRPr="008C6A6E" w:rsidRDefault="00EC78BE"/>
        </w:tc>
        <w:tc>
          <w:tcPr>
            <w:tcW w:w="6390" w:type="dxa"/>
          </w:tcPr>
          <w:p w14:paraId="1AF59081" w14:textId="77777777" w:rsidR="00EC78BE" w:rsidRPr="008C6A6E" w:rsidRDefault="00EC78BE"/>
          <w:p w14:paraId="2FA5E18F" w14:textId="26635B29" w:rsidR="00EC78BE" w:rsidRPr="008C6A6E" w:rsidRDefault="008C6A6E">
            <w:r w:rsidRPr="008C6A6E">
              <w:t>none</w:t>
            </w:r>
          </w:p>
        </w:tc>
      </w:tr>
      <w:tr w:rsidR="008D54E2" w:rsidRPr="008C6A6E" w14:paraId="4E8FBC06" w14:textId="77777777" w:rsidTr="008D54E2">
        <w:trPr>
          <w:trHeight w:val="157"/>
        </w:trPr>
        <w:tc>
          <w:tcPr>
            <w:tcW w:w="3865" w:type="dxa"/>
          </w:tcPr>
          <w:p w14:paraId="1F2A8504" w14:textId="76F774E8" w:rsidR="00EC78BE" w:rsidRPr="008C6A6E" w:rsidRDefault="001D0998">
            <w:r w:rsidRPr="008C6A6E">
              <w:rPr>
                <w:u w:val="single"/>
              </w:rPr>
              <w:t>How</w:t>
            </w:r>
            <w:r w:rsidRPr="008C6A6E">
              <w:t xml:space="preserve"> </w:t>
            </w:r>
            <w:r w:rsidR="00701EA0" w:rsidRPr="008C6A6E">
              <w:t xml:space="preserve">and </w:t>
            </w:r>
            <w:r w:rsidR="00701EA0" w:rsidRPr="008C6A6E">
              <w:rPr>
                <w:u w:val="single"/>
              </w:rPr>
              <w:t>when</w:t>
            </w:r>
            <w:r w:rsidR="00701EA0" w:rsidRPr="008C6A6E">
              <w:t xml:space="preserve"> </w:t>
            </w:r>
            <w:r w:rsidRPr="008C6A6E">
              <w:t xml:space="preserve">will </w:t>
            </w:r>
            <w:r w:rsidRPr="008C6A6E">
              <w:rPr>
                <w:u w:val="single"/>
              </w:rPr>
              <w:t>this</w:t>
            </w:r>
            <w:r w:rsidRPr="008C6A6E">
              <w:t xml:space="preserve"> summer assignment be assessed and scored?</w:t>
            </w:r>
            <w:r w:rsidR="000F7901" w:rsidRPr="008C6A6E">
              <w:t xml:space="preserve"> Also, what grading category and what percentage will this summer assignment count in the student’s grade?</w:t>
            </w:r>
          </w:p>
          <w:p w14:paraId="00E3397F" w14:textId="77777777" w:rsidR="00EC78BE" w:rsidRPr="008C6A6E" w:rsidRDefault="00EC78BE"/>
          <w:p w14:paraId="2F3D2A85" w14:textId="3D3DA4AC" w:rsidR="00EC78BE" w:rsidRPr="008C6A6E" w:rsidRDefault="00EC78BE"/>
        </w:tc>
        <w:tc>
          <w:tcPr>
            <w:tcW w:w="6390" w:type="dxa"/>
          </w:tcPr>
          <w:p w14:paraId="48F733EC" w14:textId="7D843C06" w:rsidR="00EC78BE" w:rsidRPr="008C6A6E" w:rsidRDefault="008C6A6E">
            <w:r>
              <w:t xml:space="preserve">Summer work </w:t>
            </w:r>
            <w:r w:rsidR="00170DE0">
              <w:t xml:space="preserve">(a hard copy) </w:t>
            </w:r>
            <w:r>
              <w:t xml:space="preserve">will be collected on day 2 of the school year and will count as a daily grade (30% of student’s grade) and a test will be given the </w:t>
            </w:r>
            <w:proofErr w:type="gramStart"/>
            <w:r>
              <w:t>first class</w:t>
            </w:r>
            <w:proofErr w:type="gramEnd"/>
            <w:r>
              <w:t xml:space="preserve"> meeting of week 2. A student’s test average counts as 40% of their quarter grade.</w:t>
            </w:r>
            <w:r w:rsidR="00170DE0">
              <w:t xml:space="preserve"> You must show ALL work to receive credit.</w:t>
            </w:r>
          </w:p>
        </w:tc>
      </w:tr>
      <w:tr w:rsidR="008D54E2" w:rsidRPr="008C6A6E" w14:paraId="06B6E6BC" w14:textId="77777777" w:rsidTr="008D54E2">
        <w:trPr>
          <w:trHeight w:val="157"/>
        </w:trPr>
        <w:tc>
          <w:tcPr>
            <w:tcW w:w="3865" w:type="dxa"/>
          </w:tcPr>
          <w:p w14:paraId="405E6B3F" w14:textId="5DF4FD05" w:rsidR="001D0998" w:rsidRPr="008C6A6E" w:rsidRDefault="001D0998">
            <w:r w:rsidRPr="008C6A6E">
              <w:t>Additional Summer Assessments (If applicable</w:t>
            </w:r>
            <w:r w:rsidR="00C810DD" w:rsidRPr="008C6A6E">
              <w:t xml:space="preserve"> - </w:t>
            </w:r>
            <w:r w:rsidR="00C810DD" w:rsidRPr="008C6A6E">
              <w:rPr>
                <w:u w:val="single"/>
              </w:rPr>
              <w:t xml:space="preserve">what </w:t>
            </w:r>
            <w:r w:rsidR="00C810DD" w:rsidRPr="008C6A6E">
              <w:t xml:space="preserve">grading category and </w:t>
            </w:r>
            <w:r w:rsidR="00C810DD" w:rsidRPr="008C6A6E">
              <w:rPr>
                <w:u w:val="single"/>
              </w:rPr>
              <w:t>what</w:t>
            </w:r>
            <w:r w:rsidR="00C810DD" w:rsidRPr="008C6A6E">
              <w:t xml:space="preserve"> percentage will each additional summer assignment count in the student’s grade?)</w:t>
            </w:r>
          </w:p>
          <w:p w14:paraId="1BA96A50" w14:textId="77777777" w:rsidR="001D0998" w:rsidRPr="008C6A6E" w:rsidRDefault="001D0998"/>
          <w:p w14:paraId="0D567A3D" w14:textId="058AFED2" w:rsidR="001D0998" w:rsidRPr="008C6A6E" w:rsidRDefault="001D0998"/>
        </w:tc>
        <w:tc>
          <w:tcPr>
            <w:tcW w:w="6390" w:type="dxa"/>
          </w:tcPr>
          <w:p w14:paraId="499C27FD" w14:textId="29520A48" w:rsidR="001D0998" w:rsidRPr="008C6A6E" w:rsidRDefault="008C6A6E">
            <w:r>
              <w:t>none</w:t>
            </w:r>
          </w:p>
        </w:tc>
      </w:tr>
      <w:tr w:rsidR="008D54E2" w:rsidRPr="008C6A6E" w14:paraId="1BE24F09" w14:textId="77777777" w:rsidTr="008D54E2">
        <w:trPr>
          <w:trHeight w:val="157"/>
        </w:trPr>
        <w:tc>
          <w:tcPr>
            <w:tcW w:w="3865" w:type="dxa"/>
          </w:tcPr>
          <w:p w14:paraId="167E0633" w14:textId="2CE6E0A9" w:rsidR="00EC78BE" w:rsidRPr="008C6A6E" w:rsidRDefault="00EC78BE">
            <w:r w:rsidRPr="008C6A6E">
              <w:t xml:space="preserve">Teacher Summer Contact Information </w:t>
            </w:r>
          </w:p>
          <w:p w14:paraId="30459015" w14:textId="77777777" w:rsidR="005B615B" w:rsidRPr="008C6A6E" w:rsidRDefault="005B615B"/>
          <w:p w14:paraId="27A49AB6" w14:textId="77777777" w:rsidR="00EC78BE" w:rsidRPr="008C6A6E" w:rsidRDefault="00EC78BE"/>
          <w:p w14:paraId="34816679" w14:textId="7BC09F1A" w:rsidR="00EC78BE" w:rsidRPr="008C6A6E" w:rsidRDefault="00EC78BE"/>
        </w:tc>
        <w:tc>
          <w:tcPr>
            <w:tcW w:w="6390" w:type="dxa"/>
          </w:tcPr>
          <w:p w14:paraId="2847BDCC" w14:textId="6CD7B938" w:rsidR="00EC78BE" w:rsidRPr="008C6A6E" w:rsidRDefault="00000000">
            <w:hyperlink r:id="rId7" w:history="1">
              <w:r w:rsidR="008C6A6E" w:rsidRPr="00B1484F">
                <w:rPr>
                  <w:rStyle w:val="Hyperlink"/>
                </w:rPr>
                <w:t>Brenda.rooks@acsk-12.org</w:t>
              </w:r>
            </w:hyperlink>
            <w:r w:rsidR="008C6A6E">
              <w:t xml:space="preserve"> </w:t>
            </w:r>
          </w:p>
          <w:p w14:paraId="32E525A7" w14:textId="6E17F610" w:rsidR="00EC78BE" w:rsidRPr="008C6A6E" w:rsidRDefault="00EC78BE"/>
        </w:tc>
      </w:tr>
    </w:tbl>
    <w:p w14:paraId="07561B37" w14:textId="197A533B" w:rsidR="00EC78BE" w:rsidRPr="008C6A6E" w:rsidRDefault="00EC78BE"/>
    <w:sectPr w:rsidR="00EC78BE" w:rsidRPr="008C6A6E" w:rsidSect="008D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79D3" w14:textId="77777777" w:rsidR="003B77B7" w:rsidRDefault="003B77B7" w:rsidP="00EC78BE">
      <w:r>
        <w:separator/>
      </w:r>
    </w:p>
  </w:endnote>
  <w:endnote w:type="continuationSeparator" w:id="0">
    <w:p w14:paraId="04CFC38B" w14:textId="77777777" w:rsidR="003B77B7" w:rsidRDefault="003B77B7" w:rsidP="00E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1D6E" w14:textId="77777777" w:rsidR="005A338D" w:rsidRDefault="005A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523B" w14:textId="03D845A4" w:rsidR="005A338D" w:rsidRPr="00C60E3D" w:rsidRDefault="00C60E3D">
    <w:pPr>
      <w:pStyle w:val="Footer"/>
      <w:rPr>
        <w:i/>
      </w:rPr>
    </w:pPr>
    <w:r w:rsidRPr="00C60E3D">
      <w:rPr>
        <w:i/>
      </w:rPr>
      <w:t>Final:  4/21/2020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408" w14:textId="77777777" w:rsidR="005A338D" w:rsidRDefault="005A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AEDE" w14:textId="77777777" w:rsidR="003B77B7" w:rsidRDefault="003B77B7" w:rsidP="00EC78BE">
      <w:r>
        <w:separator/>
      </w:r>
    </w:p>
  </w:footnote>
  <w:footnote w:type="continuationSeparator" w:id="0">
    <w:p w14:paraId="6E2DC44B" w14:textId="77777777" w:rsidR="003B77B7" w:rsidRDefault="003B77B7" w:rsidP="00EC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019" w14:textId="132F8EA1" w:rsidR="005A338D" w:rsidRDefault="005A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2B1" w14:textId="227F7E0C" w:rsidR="005A338D" w:rsidRDefault="005A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BCFE" w14:textId="47B5594C" w:rsidR="005A338D" w:rsidRDefault="005A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E"/>
    <w:rsid w:val="00013034"/>
    <w:rsid w:val="00024496"/>
    <w:rsid w:val="000F7901"/>
    <w:rsid w:val="00111A5F"/>
    <w:rsid w:val="00170DE0"/>
    <w:rsid w:val="001D0998"/>
    <w:rsid w:val="003518DF"/>
    <w:rsid w:val="003B77B7"/>
    <w:rsid w:val="00435FA9"/>
    <w:rsid w:val="005369EB"/>
    <w:rsid w:val="00575C54"/>
    <w:rsid w:val="005A338D"/>
    <w:rsid w:val="005A3CBA"/>
    <w:rsid w:val="005B615B"/>
    <w:rsid w:val="005C1082"/>
    <w:rsid w:val="005F2898"/>
    <w:rsid w:val="00623338"/>
    <w:rsid w:val="00643081"/>
    <w:rsid w:val="006711FC"/>
    <w:rsid w:val="006D10E9"/>
    <w:rsid w:val="006F3014"/>
    <w:rsid w:val="006F772D"/>
    <w:rsid w:val="00701EA0"/>
    <w:rsid w:val="007460EC"/>
    <w:rsid w:val="007E4252"/>
    <w:rsid w:val="008C6A6E"/>
    <w:rsid w:val="008D54E2"/>
    <w:rsid w:val="008E751F"/>
    <w:rsid w:val="00B20AAD"/>
    <w:rsid w:val="00BD544B"/>
    <w:rsid w:val="00C055B1"/>
    <w:rsid w:val="00C60E3D"/>
    <w:rsid w:val="00C810DD"/>
    <w:rsid w:val="00CC19AC"/>
    <w:rsid w:val="00D01F70"/>
    <w:rsid w:val="00D63D65"/>
    <w:rsid w:val="00D72F81"/>
    <w:rsid w:val="00EC78BE"/>
    <w:rsid w:val="00FB779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16CE"/>
  <w15:chartTrackingRefBased/>
  <w15:docId w15:val="{C0203F77-2332-8242-AFDE-5B32CC2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BE"/>
  </w:style>
  <w:style w:type="paragraph" w:styleId="Footer">
    <w:name w:val="footer"/>
    <w:basedOn w:val="Normal"/>
    <w:link w:val="Foot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BE"/>
  </w:style>
  <w:style w:type="paragraph" w:styleId="NormalWeb">
    <w:name w:val="Normal (Web)"/>
    <w:basedOn w:val="Normal"/>
    <w:uiPriority w:val="99"/>
    <w:semiHidden/>
    <w:unhideWhenUsed/>
    <w:rsid w:val="006711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renda.rooks@acsk-12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Goforth</dc:creator>
  <cp:keywords/>
  <dc:description/>
  <cp:lastModifiedBy>Brenda Rooks</cp:lastModifiedBy>
  <cp:revision>2</cp:revision>
  <cp:lastPrinted>2019-12-11T19:18:00Z</cp:lastPrinted>
  <dcterms:created xsi:type="dcterms:W3CDTF">2023-04-13T13:15:00Z</dcterms:created>
  <dcterms:modified xsi:type="dcterms:W3CDTF">2023-04-13T13:15:00Z</dcterms:modified>
</cp:coreProperties>
</file>